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08" w:rsidRPr="00F3504E" w:rsidRDefault="00E44608" w:rsidP="00E44608">
      <w:pPr>
        <w:pStyle w:val="AppendixHeading"/>
        <w:spacing w:before="720" w:after="360"/>
      </w:pPr>
      <w:r>
        <w:t>Appendix H</w:t>
      </w:r>
    </w:p>
    <w:p w:rsidR="00E44608" w:rsidRPr="00D75831" w:rsidRDefault="00E44608" w:rsidP="00E44608">
      <w:pPr>
        <w:pStyle w:val="AppendixHeading"/>
        <w:rPr>
          <w:sz w:val="26"/>
          <w:szCs w:val="26"/>
        </w:rPr>
      </w:pPr>
      <w:r w:rsidRPr="00D75831">
        <w:rPr>
          <w:sz w:val="26"/>
          <w:szCs w:val="26"/>
        </w:rPr>
        <w:t>NIST Handbook 130 – Uniform Engine Fuels and Automotive Lubricants Regulation</w:t>
      </w:r>
    </w:p>
    <w:p w:rsidR="00E44608" w:rsidRPr="00D75831" w:rsidRDefault="00E44608" w:rsidP="00E4460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Toc309384816"/>
      <w:r w:rsidRPr="00D75831">
        <w:rPr>
          <w:rFonts w:ascii="Times New Roman" w:hAnsi="Times New Roman" w:cs="Times New Roman"/>
          <w:b/>
          <w:sz w:val="24"/>
          <w:szCs w:val="24"/>
        </w:rPr>
        <w:t>Item</w:t>
      </w:r>
      <w:r w:rsidRPr="00D75831"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E44608" w:rsidRDefault="00E44608" w:rsidP="00E44608">
      <w:pPr>
        <w:spacing w:before="240" w:after="0"/>
        <w:ind w:left="720"/>
        <w:jc w:val="both"/>
        <w:rPr>
          <w:rFonts w:ascii="Times New Roman" w:hAnsi="Times New Roman" w:cs="Times New Roman"/>
        </w:rPr>
      </w:pPr>
      <w:r w:rsidRPr="00D75831">
        <w:rPr>
          <w:rFonts w:ascii="Times New Roman" w:hAnsi="Times New Roman" w:cs="Times New Roman"/>
        </w:rPr>
        <w:t>237-</w:t>
      </w:r>
      <w:r>
        <w:rPr>
          <w:rFonts w:ascii="Times New Roman" w:hAnsi="Times New Roman" w:cs="Times New Roman"/>
        </w:rPr>
        <w:t>8</w:t>
      </w:r>
      <w:r w:rsidRPr="00D75831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4.3. Dispenser Filters</w:t>
      </w:r>
    </w:p>
    <w:p w:rsidR="00E44608" w:rsidRDefault="00E44608" w:rsidP="00E44608">
      <w:pPr>
        <w:spacing w:after="0"/>
        <w:jc w:val="center"/>
      </w:pPr>
    </w:p>
    <w:tbl>
      <w:tblPr>
        <w:tblW w:w="9360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3110"/>
        <w:gridCol w:w="3140"/>
      </w:tblGrid>
      <w:tr w:rsidR="00E44608" w:rsidRPr="00F3504E" w:rsidTr="001516C8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E44608" w:rsidRPr="00F3504E" w:rsidRDefault="00E44608" w:rsidP="001516C8">
            <w:pPr>
              <w:pStyle w:val="TableHeading"/>
            </w:pPr>
            <w:r>
              <w:br w:type="page"/>
              <w:t>Table of Contents</w:t>
            </w:r>
          </w:p>
        </w:tc>
      </w:tr>
      <w:tr w:rsidR="00E44608" w:rsidRPr="00F3504E" w:rsidTr="001516C8">
        <w:trPr>
          <w:trHeight w:val="317"/>
        </w:trPr>
        <w:tc>
          <w:tcPr>
            <w:tcW w:w="311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44608" w:rsidRPr="00F3504E" w:rsidRDefault="00E44608" w:rsidP="001516C8">
            <w:pPr>
              <w:pStyle w:val="TableColumnHeadings"/>
              <w:ind w:left="-108"/>
              <w:jc w:val="left"/>
            </w:pPr>
            <w:r>
              <w:t>Title of Content</w:t>
            </w:r>
          </w:p>
        </w:tc>
        <w:tc>
          <w:tcPr>
            <w:tcW w:w="311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44608" w:rsidRPr="00F3504E" w:rsidRDefault="00E44608" w:rsidP="001516C8">
            <w:pPr>
              <w:pStyle w:val="TableColumnHeadings"/>
            </w:pPr>
          </w:p>
        </w:tc>
        <w:tc>
          <w:tcPr>
            <w:tcW w:w="314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44608" w:rsidRPr="00F3504E" w:rsidRDefault="00E44608" w:rsidP="00E44608">
            <w:pPr>
              <w:pStyle w:val="TableColumnHeadings"/>
              <w:ind w:right="-108"/>
              <w:jc w:val="right"/>
            </w:pPr>
            <w:r>
              <w:t xml:space="preserve">L&amp;R – H </w:t>
            </w:r>
            <w:r w:rsidRPr="00F8763B">
              <w:t>Page</w:t>
            </w:r>
          </w:p>
        </w:tc>
      </w:tr>
    </w:tbl>
    <w:p w:rsidR="00DB46C0" w:rsidRDefault="009530EA" w:rsidP="00DB46C0">
      <w:pPr>
        <w:pStyle w:val="TOC1"/>
        <w:spacing w:before="240"/>
      </w:pPr>
      <w:hyperlink r:id="rId7" w:anchor="NATSO" w:history="1">
        <w:r w:rsidR="00DB46C0" w:rsidRPr="009530EA">
          <w:rPr>
            <w:rStyle w:val="Hyperlink"/>
            <w:noProof w:val="0"/>
            <w:u w:val="none"/>
          </w:rPr>
          <w:t>NATSO, PMMA, energy API, SI</w:t>
        </w:r>
        <w:r w:rsidR="00DB46C0" w:rsidRPr="009530EA">
          <w:rPr>
            <w:rStyle w:val="Hyperlink"/>
            <w:noProof w:val="0"/>
            <w:u w:val="none"/>
          </w:rPr>
          <w:t>G</w:t>
        </w:r>
        <w:r w:rsidR="00DB46C0" w:rsidRPr="009530EA">
          <w:rPr>
            <w:rStyle w:val="Hyperlink"/>
            <w:noProof w:val="0"/>
            <w:u w:val="none"/>
          </w:rPr>
          <w:t>MA, and NACS</w:t>
        </w:r>
        <w:r w:rsidR="00DB46C0" w:rsidRPr="009530EA">
          <w:rPr>
            <w:rStyle w:val="Hyperlink"/>
            <w:noProof w:val="0"/>
            <w:u w:val="none"/>
          </w:rPr>
          <w:tab/>
          <w:t>3</w:t>
        </w:r>
      </w:hyperlink>
    </w:p>
    <w:p w:rsidR="00806D81" w:rsidRDefault="00806D81" w:rsidP="00806D81">
      <w:pPr>
        <w:rPr>
          <w:lang w:eastAsia="ja-JP"/>
        </w:rPr>
      </w:pPr>
    </w:p>
    <w:p w:rsidR="00806D81" w:rsidRDefault="00806D81">
      <w:pPr>
        <w:rPr>
          <w:lang w:eastAsia="ja-JP"/>
        </w:rPr>
      </w:pPr>
      <w:r>
        <w:rPr>
          <w:lang w:eastAsia="ja-JP"/>
        </w:rPr>
        <w:br w:type="page"/>
      </w:r>
    </w:p>
    <w:p w:rsidR="00806D81" w:rsidRDefault="00806D81" w:rsidP="00806D81">
      <w:pPr>
        <w:rPr>
          <w:lang w:eastAsia="ja-JP"/>
        </w:rPr>
      </w:pPr>
    </w:p>
    <w:p w:rsidR="00806D81" w:rsidRDefault="00806D81" w:rsidP="00806D81">
      <w:pPr>
        <w:rPr>
          <w:lang w:eastAsia="ja-JP"/>
        </w:rPr>
      </w:pPr>
    </w:p>
    <w:p w:rsidR="00806D81" w:rsidRDefault="00806D81" w:rsidP="00806D81">
      <w:pPr>
        <w:rPr>
          <w:lang w:eastAsia="ja-JP"/>
        </w:rPr>
      </w:pPr>
    </w:p>
    <w:p w:rsidR="00806D81" w:rsidRDefault="00806D81" w:rsidP="00806D81">
      <w:pPr>
        <w:rPr>
          <w:lang w:eastAsia="ja-JP"/>
        </w:rPr>
      </w:pPr>
    </w:p>
    <w:p w:rsidR="00806D81" w:rsidRDefault="00806D81" w:rsidP="00806D81">
      <w:pPr>
        <w:rPr>
          <w:lang w:eastAsia="ja-JP"/>
        </w:rPr>
      </w:pPr>
    </w:p>
    <w:p w:rsidR="00806D81" w:rsidRDefault="00806D81" w:rsidP="00806D81">
      <w:pPr>
        <w:rPr>
          <w:lang w:eastAsia="ja-JP"/>
        </w:rPr>
      </w:pPr>
    </w:p>
    <w:p w:rsidR="00806D81" w:rsidRDefault="00806D81" w:rsidP="00806D81">
      <w:pPr>
        <w:rPr>
          <w:lang w:eastAsia="ja-JP"/>
        </w:rPr>
      </w:pPr>
    </w:p>
    <w:p w:rsidR="00806D81" w:rsidRDefault="00806D81" w:rsidP="00806D81">
      <w:pPr>
        <w:rPr>
          <w:lang w:eastAsia="ja-JP"/>
        </w:rPr>
      </w:pPr>
    </w:p>
    <w:p w:rsidR="00806D81" w:rsidRDefault="00806D81" w:rsidP="00806D81">
      <w:pPr>
        <w:rPr>
          <w:lang w:eastAsia="ja-JP"/>
        </w:rPr>
      </w:pPr>
    </w:p>
    <w:p w:rsidR="00806D81" w:rsidRDefault="00806D81" w:rsidP="00806D81">
      <w:pPr>
        <w:rPr>
          <w:lang w:eastAsia="ja-JP"/>
        </w:rPr>
      </w:pPr>
    </w:p>
    <w:p w:rsidR="00806D81" w:rsidRDefault="00806D81" w:rsidP="00806D81">
      <w:pPr>
        <w:jc w:val="center"/>
        <w:rPr>
          <w:rFonts w:ascii="Times New Roman" w:hAnsi="Times New Roman" w:cs="Times New Roman"/>
          <w:sz w:val="20"/>
          <w:szCs w:val="20"/>
          <w:lang w:eastAsia="ja-JP"/>
        </w:rPr>
      </w:pPr>
      <w:r w:rsidRPr="00806D81">
        <w:rPr>
          <w:rFonts w:ascii="Times New Roman" w:hAnsi="Times New Roman" w:cs="Times New Roman"/>
          <w:sz w:val="20"/>
          <w:szCs w:val="20"/>
          <w:lang w:eastAsia="ja-JP"/>
        </w:rPr>
        <w:t>THIS PAGE INTENTIONALLY LEFT BLANK</w:t>
      </w:r>
    </w:p>
    <w:p w:rsidR="001516C8" w:rsidRDefault="001516C8" w:rsidP="00806D81">
      <w:pPr>
        <w:jc w:val="center"/>
        <w:rPr>
          <w:rFonts w:ascii="Times New Roman" w:hAnsi="Times New Roman" w:cs="Times New Roman"/>
          <w:sz w:val="20"/>
          <w:szCs w:val="20"/>
          <w:lang w:eastAsia="ja-JP"/>
        </w:rPr>
      </w:pPr>
    </w:p>
    <w:p w:rsidR="001516C8" w:rsidRDefault="001516C8">
      <w:pPr>
        <w:rPr>
          <w:rFonts w:ascii="Times New Roman" w:hAnsi="Times New Roman" w:cs="Times New Roman"/>
          <w:sz w:val="20"/>
          <w:szCs w:val="20"/>
          <w:lang w:eastAsia="ja-JP"/>
        </w:rPr>
      </w:pPr>
      <w:r>
        <w:rPr>
          <w:rFonts w:ascii="Times New Roman" w:hAnsi="Times New Roman" w:cs="Times New Roman"/>
          <w:sz w:val="20"/>
          <w:szCs w:val="20"/>
          <w:lang w:eastAsia="ja-JP"/>
        </w:rPr>
        <w:br w:type="page"/>
      </w:r>
    </w:p>
    <w:p w:rsidR="001516C8" w:rsidRDefault="001516C8">
      <w:pPr>
        <w:spacing w:after="0" w:line="200" w:lineRule="exact"/>
        <w:rPr>
          <w:sz w:val="20"/>
          <w:szCs w:val="20"/>
        </w:rPr>
      </w:pPr>
    </w:p>
    <w:p w:rsidR="001516C8" w:rsidRDefault="001516C8">
      <w:pPr>
        <w:spacing w:before="3" w:after="0" w:line="280" w:lineRule="exact"/>
        <w:rPr>
          <w:sz w:val="28"/>
          <w:szCs w:val="28"/>
        </w:rPr>
      </w:pPr>
    </w:p>
    <w:p w:rsidR="001516C8" w:rsidRDefault="00EB0071">
      <w:pPr>
        <w:spacing w:after="0" w:line="240" w:lineRule="auto"/>
        <w:ind w:left="42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10.25pt;mso-position-horizontal-relative:char;mso-position-vertical-relative:line">
            <v:imagedata r:id="rId8" o:title=""/>
          </v:shape>
        </w:pict>
      </w:r>
    </w:p>
    <w:p w:rsidR="001516C8" w:rsidRDefault="00EB0071">
      <w:pPr>
        <w:spacing w:before="89" w:after="0" w:line="240" w:lineRule="auto"/>
        <w:ind w:left="1889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163.5pt;height:41.25pt;mso-position-horizontal-relative:char;mso-position-vertical-relative:line">
            <v:imagedata r:id="rId9" o:title=""/>
          </v:shape>
        </w:pict>
      </w:r>
    </w:p>
    <w:p w:rsidR="001516C8" w:rsidRDefault="001516C8">
      <w:pPr>
        <w:spacing w:after="0" w:line="200" w:lineRule="exact"/>
        <w:rPr>
          <w:sz w:val="20"/>
          <w:szCs w:val="20"/>
        </w:rPr>
      </w:pPr>
    </w:p>
    <w:p w:rsidR="001516C8" w:rsidRDefault="001516C8">
      <w:pPr>
        <w:spacing w:before="16" w:after="0" w:line="260" w:lineRule="exact"/>
        <w:rPr>
          <w:sz w:val="26"/>
          <w:szCs w:val="26"/>
        </w:rPr>
      </w:pPr>
    </w:p>
    <w:p w:rsidR="001516C8" w:rsidRDefault="002109A6" w:rsidP="001516C8">
      <w:pPr>
        <w:spacing w:before="22" w:after="0" w:line="240" w:lineRule="auto"/>
        <w:jc w:val="center"/>
        <w:rPr>
          <w:rFonts w:ascii="Times New Roman" w:eastAsia="Times New Roman" w:hAnsi="Times New Roman" w:cs="Times New Roman"/>
        </w:rPr>
      </w:pPr>
      <w:r>
        <w:pict>
          <v:shape id="_x0000_s1026" type="#_x0000_t75" style="position:absolute;left:0;text-align:left;margin-left:213.35pt;margin-top:-180.65pt;width:164.8pt;height:110.9pt;z-index:-251657216;mso-position-horizontal-relative:page">
            <v:imagedata r:id="rId10" o:title=""/>
            <w10:wrap anchorx="page"/>
          </v:shape>
        </w:pict>
      </w:r>
      <w:r>
        <w:pict>
          <v:group id="_x0000_s1027" style="position:absolute;left:0;text-align:left;margin-left:394.45pt;margin-top:-113.9pt;width:148.1pt;height:90.1pt;z-index:-251656192;mso-position-horizontal-relative:page" coordorigin="7889,-2278" coordsize="2962,1802">
            <v:shape id="_x0000_s1028" type="#_x0000_t75" style="position:absolute;left:8587;top:-2278;width:2263;height:886">
              <v:imagedata r:id="rId11" o:title=""/>
            </v:shape>
            <v:shape id="_x0000_s1029" type="#_x0000_t75" style="position:absolute;left:7889;top:-1393;width:1500;height:917">
              <v:imagedata r:id="rId12" o:title=""/>
            </v:shape>
            <w10:wrap anchorx="page"/>
          </v:group>
        </w:pict>
      </w:r>
      <w:r w:rsidR="001516C8">
        <w:rPr>
          <w:rFonts w:ascii="Times New Roman" w:eastAsia="Times New Roman" w:hAnsi="Times New Roman" w:cs="Times New Roman"/>
          <w:spacing w:val="1"/>
        </w:rPr>
        <w:t>Ja</w:t>
      </w:r>
      <w:r w:rsidR="001516C8">
        <w:rPr>
          <w:rFonts w:ascii="Times New Roman" w:eastAsia="Times New Roman" w:hAnsi="Times New Roman" w:cs="Times New Roman"/>
        </w:rPr>
        <w:t>nu</w:t>
      </w:r>
      <w:r w:rsidR="001516C8">
        <w:rPr>
          <w:rFonts w:ascii="Times New Roman" w:eastAsia="Times New Roman" w:hAnsi="Times New Roman" w:cs="Times New Roman"/>
          <w:spacing w:val="-2"/>
        </w:rPr>
        <w:t>a</w:t>
      </w:r>
      <w:r w:rsidR="001516C8">
        <w:rPr>
          <w:rFonts w:ascii="Times New Roman" w:eastAsia="Times New Roman" w:hAnsi="Times New Roman" w:cs="Times New Roman"/>
          <w:spacing w:val="1"/>
        </w:rPr>
        <w:t>r</w:t>
      </w:r>
      <w:r w:rsidR="001516C8">
        <w:rPr>
          <w:rFonts w:ascii="Times New Roman" w:eastAsia="Times New Roman" w:hAnsi="Times New Roman" w:cs="Times New Roman"/>
        </w:rPr>
        <w:t>y</w:t>
      </w:r>
      <w:r w:rsidR="001516C8">
        <w:rPr>
          <w:rFonts w:ascii="Times New Roman" w:eastAsia="Times New Roman" w:hAnsi="Times New Roman" w:cs="Times New Roman"/>
          <w:spacing w:val="-2"/>
        </w:rPr>
        <w:t xml:space="preserve"> </w:t>
      </w:r>
      <w:r w:rsidR="001516C8">
        <w:rPr>
          <w:rFonts w:ascii="Times New Roman" w:eastAsia="Times New Roman" w:hAnsi="Times New Roman" w:cs="Times New Roman"/>
        </w:rPr>
        <w:t>19, 2012</w:t>
      </w:r>
    </w:p>
    <w:p w:rsidR="001516C8" w:rsidRDefault="001516C8">
      <w:pPr>
        <w:spacing w:before="11" w:after="0" w:line="220" w:lineRule="exact"/>
      </w:pPr>
    </w:p>
    <w:p w:rsidR="001516C8" w:rsidRPr="001516C8" w:rsidRDefault="001516C8" w:rsidP="001516C8">
      <w:pPr>
        <w:spacing w:before="11" w:after="0" w:line="220" w:lineRule="exact"/>
        <w:rPr>
          <w:rFonts w:ascii="Times New Roman" w:hAnsi="Times New Roman" w:cs="Times New Roman"/>
          <w:sz w:val="21"/>
          <w:szCs w:val="21"/>
        </w:rPr>
      </w:pPr>
    </w:p>
    <w:p w:rsidR="001516C8" w:rsidRPr="001516C8" w:rsidRDefault="001516C8" w:rsidP="001516C8">
      <w:pPr>
        <w:tabs>
          <w:tab w:val="left" w:pos="6300"/>
        </w:tabs>
        <w:spacing w:before="22"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516C8">
        <w:rPr>
          <w:rFonts w:ascii="Times New Roman" w:eastAsia="Times New Roman" w:hAnsi="Times New Roman" w:cs="Times New Roman"/>
          <w:spacing w:val="3"/>
          <w:sz w:val="21"/>
          <w:szCs w:val="21"/>
        </w:rPr>
        <w:t>J</w:t>
      </w:r>
      <w:bookmarkStart w:id="1" w:name="NATSO"/>
      <w:bookmarkStart w:id="2" w:name="_GoBack"/>
      <w:bookmarkEnd w:id="1"/>
      <w:bookmarkEnd w:id="2"/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dy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ab/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fci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k</w:t>
      </w:r>
    </w:p>
    <w:p w:rsidR="001516C8" w:rsidRPr="001516C8" w:rsidRDefault="001516C8" w:rsidP="001516C8">
      <w:pPr>
        <w:tabs>
          <w:tab w:val="left" w:pos="6300"/>
        </w:tabs>
        <w:spacing w:before="1"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air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n,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NC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itte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ab/>
      </w:r>
      <w:r w:rsidRPr="001516C8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ST</w:t>
      </w:r>
    </w:p>
    <w:p w:rsidR="001516C8" w:rsidRPr="001516C8" w:rsidRDefault="001516C8" w:rsidP="001516C8">
      <w:pPr>
        <w:tabs>
          <w:tab w:val="left" w:pos="6300"/>
        </w:tabs>
        <w:spacing w:after="0" w:line="252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Wi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&amp;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ab/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ff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W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</w:p>
    <w:p w:rsidR="001516C8" w:rsidRPr="001516C8" w:rsidRDefault="001516C8" w:rsidP="001516C8">
      <w:pPr>
        <w:tabs>
          <w:tab w:val="left" w:pos="6300"/>
        </w:tabs>
        <w:spacing w:after="0" w:line="252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PO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B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ox 8911, 28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1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1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ric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Dr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ab/>
        <w:t xml:space="preserve">1000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B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u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Dr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op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2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6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00</w:t>
      </w:r>
    </w:p>
    <w:p w:rsidR="001516C8" w:rsidRPr="001516C8" w:rsidRDefault="001516C8" w:rsidP="001516C8">
      <w:pPr>
        <w:tabs>
          <w:tab w:val="left" w:pos="6300"/>
        </w:tabs>
        <w:spacing w:after="0" w:line="390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1516C8">
        <w:rPr>
          <w:rFonts w:ascii="Times New Roman" w:eastAsia="Times New Roman" w:hAnsi="Times New Roman" w:cs="Times New Roman"/>
          <w:spacing w:val="1"/>
          <w:position w:val="10"/>
          <w:sz w:val="21"/>
          <w:szCs w:val="21"/>
        </w:rPr>
        <w:t>Ma</w:t>
      </w:r>
      <w:r w:rsidRPr="001516C8">
        <w:rPr>
          <w:rFonts w:ascii="Times New Roman" w:eastAsia="Times New Roman" w:hAnsi="Times New Roman" w:cs="Times New Roman"/>
          <w:position w:val="10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-1"/>
          <w:position w:val="10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position w:val="10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position w:val="10"/>
          <w:sz w:val="21"/>
          <w:szCs w:val="21"/>
        </w:rPr>
        <w:t>on,</w:t>
      </w:r>
      <w:r w:rsidRPr="001516C8">
        <w:rPr>
          <w:rFonts w:ascii="Times New Roman" w:eastAsia="Times New Roman" w:hAnsi="Times New Roman" w:cs="Times New Roman"/>
          <w:spacing w:val="-2"/>
          <w:position w:val="10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position w:val="10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pacing w:val="-1"/>
          <w:position w:val="10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position w:val="10"/>
          <w:sz w:val="21"/>
          <w:szCs w:val="21"/>
        </w:rPr>
        <w:t>sc</w:t>
      </w:r>
      <w:r w:rsidRPr="001516C8">
        <w:rPr>
          <w:rFonts w:ascii="Times New Roman" w:eastAsia="Times New Roman" w:hAnsi="Times New Roman" w:cs="Times New Roman"/>
          <w:position w:val="10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position w:val="10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position w:val="10"/>
          <w:sz w:val="21"/>
          <w:szCs w:val="21"/>
        </w:rPr>
        <w:t>si</w:t>
      </w:r>
      <w:r w:rsidRPr="001516C8">
        <w:rPr>
          <w:rFonts w:ascii="Times New Roman" w:eastAsia="Times New Roman" w:hAnsi="Times New Roman" w:cs="Times New Roman"/>
          <w:position w:val="10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position w:val="10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position w:val="10"/>
          <w:sz w:val="21"/>
          <w:szCs w:val="21"/>
        </w:rPr>
        <w:t>53708</w:t>
      </w:r>
      <w:r w:rsidRPr="001516C8">
        <w:rPr>
          <w:rFonts w:ascii="Times New Roman" w:eastAsia="Times New Roman" w:hAnsi="Times New Roman" w:cs="Times New Roman"/>
          <w:position w:val="10"/>
          <w:sz w:val="21"/>
          <w:szCs w:val="21"/>
        </w:rPr>
        <w:tab/>
      </w:r>
      <w:r w:rsidRPr="001516C8">
        <w:rPr>
          <w:rFonts w:ascii="Times New Roman" w:eastAsia="Times New Roman" w:hAnsi="Times New Roman" w:cs="Times New Roman"/>
          <w:spacing w:val="-1"/>
          <w:position w:val="10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pacing w:val="1"/>
          <w:position w:val="10"/>
          <w:sz w:val="21"/>
          <w:szCs w:val="21"/>
        </w:rPr>
        <w:t>ait</w:t>
      </w:r>
      <w:r w:rsidRPr="001516C8">
        <w:rPr>
          <w:rFonts w:ascii="Times New Roman" w:eastAsia="Times New Roman" w:hAnsi="Times New Roman" w:cs="Times New Roman"/>
          <w:spacing w:val="-2"/>
          <w:position w:val="10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position w:val="10"/>
          <w:sz w:val="21"/>
          <w:szCs w:val="21"/>
        </w:rPr>
        <w:t>er</w:t>
      </w:r>
      <w:r w:rsidRPr="001516C8">
        <w:rPr>
          <w:rFonts w:ascii="Times New Roman" w:eastAsia="Times New Roman" w:hAnsi="Times New Roman" w:cs="Times New Roman"/>
          <w:spacing w:val="-2"/>
          <w:position w:val="10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position w:val="10"/>
          <w:sz w:val="21"/>
          <w:szCs w:val="21"/>
        </w:rPr>
        <w:t>bu</w:t>
      </w:r>
      <w:r w:rsidRPr="001516C8">
        <w:rPr>
          <w:rFonts w:ascii="Times New Roman" w:eastAsia="Times New Roman" w:hAnsi="Times New Roman" w:cs="Times New Roman"/>
          <w:spacing w:val="1"/>
          <w:position w:val="10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2"/>
          <w:position w:val="10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position w:val="10"/>
          <w:sz w:val="21"/>
          <w:szCs w:val="21"/>
        </w:rPr>
        <w:t xml:space="preserve">, </w:t>
      </w:r>
      <w:r w:rsidRPr="001516C8">
        <w:rPr>
          <w:rFonts w:ascii="Times New Roman" w:eastAsia="Times New Roman" w:hAnsi="Times New Roman" w:cs="Times New Roman"/>
          <w:spacing w:val="1"/>
          <w:position w:val="10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position w:val="10"/>
          <w:sz w:val="21"/>
          <w:szCs w:val="21"/>
        </w:rPr>
        <w:t>D 20</w:t>
      </w:r>
      <w:r w:rsidRPr="001516C8">
        <w:rPr>
          <w:rFonts w:ascii="Times New Roman" w:eastAsia="Times New Roman" w:hAnsi="Times New Roman" w:cs="Times New Roman"/>
          <w:spacing w:val="-2"/>
          <w:position w:val="10"/>
          <w:sz w:val="21"/>
          <w:szCs w:val="21"/>
        </w:rPr>
        <w:t>8</w:t>
      </w:r>
      <w:r w:rsidRPr="001516C8">
        <w:rPr>
          <w:rFonts w:ascii="Times New Roman" w:eastAsia="Times New Roman" w:hAnsi="Times New Roman" w:cs="Times New Roman"/>
          <w:position w:val="10"/>
          <w:sz w:val="21"/>
          <w:szCs w:val="21"/>
        </w:rPr>
        <w:t>99</w:t>
      </w:r>
      <w:r w:rsidRPr="001516C8">
        <w:rPr>
          <w:rFonts w:ascii="Cambria Math" w:eastAsia="Gautami" w:hAnsi="Cambria Math" w:cs="Cambria Math"/>
          <w:spacing w:val="1"/>
          <w:w w:val="81"/>
          <w:position w:val="10"/>
          <w:sz w:val="21"/>
          <w:szCs w:val="21"/>
        </w:rPr>
        <w:t>‐</w:t>
      </w:r>
      <w:r w:rsidRPr="001516C8">
        <w:rPr>
          <w:rFonts w:ascii="Times New Roman" w:eastAsia="Times New Roman" w:hAnsi="Times New Roman" w:cs="Times New Roman"/>
          <w:spacing w:val="-2"/>
          <w:position w:val="10"/>
          <w:sz w:val="21"/>
          <w:szCs w:val="21"/>
        </w:rPr>
        <w:t>2</w:t>
      </w:r>
      <w:r w:rsidRPr="001516C8">
        <w:rPr>
          <w:rFonts w:ascii="Times New Roman" w:eastAsia="Times New Roman" w:hAnsi="Times New Roman" w:cs="Times New Roman"/>
          <w:position w:val="10"/>
          <w:sz w:val="21"/>
          <w:szCs w:val="21"/>
        </w:rPr>
        <w:t>600</w:t>
      </w:r>
    </w:p>
    <w:p w:rsidR="001516C8" w:rsidRPr="001516C8" w:rsidRDefault="001516C8" w:rsidP="001516C8">
      <w:pPr>
        <w:spacing w:before="2" w:after="0" w:line="120" w:lineRule="exact"/>
        <w:rPr>
          <w:rFonts w:ascii="Times New Roman" w:hAnsi="Times New Roman" w:cs="Times New Roman"/>
          <w:sz w:val="21"/>
          <w:szCs w:val="21"/>
        </w:rPr>
      </w:pPr>
    </w:p>
    <w:p w:rsidR="001516C8" w:rsidRPr="001516C8" w:rsidRDefault="001516C8" w:rsidP="001516C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n,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Mrs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. 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1516C8" w:rsidRPr="001516C8" w:rsidRDefault="001516C8" w:rsidP="001516C8">
      <w:pPr>
        <w:spacing w:before="14" w:after="0" w:line="240" w:lineRule="exact"/>
        <w:rPr>
          <w:rFonts w:ascii="Times New Roman" w:hAnsi="Times New Roman" w:cs="Times New Roman"/>
          <w:sz w:val="21"/>
          <w:szCs w:val="21"/>
        </w:rPr>
      </w:pPr>
    </w:p>
    <w:p w:rsidR="001516C8" w:rsidRPr="001516C8" w:rsidRDefault="001516C8" w:rsidP="001516C8">
      <w:pPr>
        <w:spacing w:after="0" w:line="239" w:lineRule="auto"/>
        <w:ind w:right="-270"/>
        <w:rPr>
          <w:rFonts w:ascii="Times New Roman" w:eastAsia="Times New Roman" w:hAnsi="Times New Roman" w:cs="Times New Roman"/>
          <w:sz w:val="21"/>
          <w:szCs w:val="21"/>
        </w:rPr>
      </w:pPr>
      <w:r w:rsidRPr="001516C8"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und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 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za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ese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hou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nds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s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eters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k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op op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nk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y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ou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our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ef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dd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rta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iss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 our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du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on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Me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NC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)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l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eeti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y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ou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 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ou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wit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ite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237</w:t>
      </w:r>
      <w:r w:rsidRPr="001516C8">
        <w:rPr>
          <w:rFonts w:ascii="Times New Roman" w:eastAsia="Times New Roman" w:hAnsi="Times New Roman" w:cs="Times New Roman"/>
          <w:spacing w:val="-4"/>
          <w:sz w:val="21"/>
          <w:szCs w:val="21"/>
          <w:u w:val="single" w:color="000000"/>
        </w:rPr>
        <w:t>-</w:t>
      </w:r>
      <w:r w:rsidRPr="001516C8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3 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</w:rPr>
        <w:t>ect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  <w:u w:val="single" w:color="000000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on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  <w:u w:val="single" w:color="000000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3.1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 xml:space="preserve"> S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t</w:t>
      </w:r>
      <w:r w:rsidRPr="001516C8"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a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nda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r</w:t>
      </w:r>
      <w:r w:rsidRPr="001516C8"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d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iz</w:t>
      </w:r>
      <w:r w:rsidRPr="001516C8"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e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d</w:t>
      </w:r>
      <w:r w:rsidRPr="001516C8">
        <w:rPr>
          <w:rFonts w:ascii="Times New Roman" w:eastAsia="Times New Roman" w:hAnsi="Times New Roman" w:cs="Times New Roman"/>
          <w:i/>
          <w:spacing w:val="11"/>
          <w:sz w:val="21"/>
          <w:szCs w:val="21"/>
          <w:u w:val="single" w:color="000000"/>
        </w:rPr>
        <w:t xml:space="preserve"> </w:t>
      </w:r>
      <w:r w:rsidRPr="001516C8"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C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o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l</w:t>
      </w:r>
      <w:r w:rsidRPr="001516C8"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o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r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s</w:t>
      </w:r>
      <w:r w:rsidRPr="001516C8">
        <w:rPr>
          <w:rFonts w:ascii="Times New Roman" w:eastAsia="Times New Roman" w:hAnsi="Times New Roman" w:cs="Times New Roman"/>
          <w:i/>
          <w:spacing w:val="10"/>
          <w:sz w:val="21"/>
          <w:szCs w:val="21"/>
          <w:u w:val="single" w:color="000000"/>
        </w:rPr>
        <w:t xml:space="preserve"> </w:t>
      </w:r>
      <w:r w:rsidRPr="001516C8">
        <w:rPr>
          <w:rFonts w:ascii="Times New Roman" w:eastAsia="Times New Roman" w:hAnsi="Times New Roman" w:cs="Times New Roman"/>
          <w:i/>
          <w:spacing w:val="1"/>
          <w:w w:val="83"/>
          <w:sz w:val="21"/>
          <w:szCs w:val="21"/>
          <w:u w:val="single" w:color="000000"/>
        </w:rPr>
        <w:t>f</w:t>
      </w:r>
      <w:r w:rsidRPr="001516C8"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o</w:t>
      </w:r>
      <w:r w:rsidRPr="001516C8">
        <w:rPr>
          <w:rFonts w:ascii="Times New Roman" w:eastAsia="Times New Roman" w:hAnsi="Times New Roman" w:cs="Times New Roman"/>
          <w:i/>
          <w:w w:val="117"/>
          <w:sz w:val="21"/>
          <w:szCs w:val="21"/>
          <w:u w:val="single" w:color="000000"/>
        </w:rPr>
        <w:t>r</w:t>
      </w:r>
      <w:r w:rsidRPr="001516C8">
        <w:rPr>
          <w:rFonts w:ascii="Times New Roman" w:eastAsia="Times New Roman" w:hAnsi="Times New Roman" w:cs="Times New Roman"/>
          <w:i/>
          <w:w w:val="117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i/>
          <w:spacing w:val="-1"/>
          <w:w w:val="94"/>
          <w:sz w:val="21"/>
          <w:szCs w:val="21"/>
          <w:u w:val="single" w:color="000000"/>
        </w:rPr>
        <w:t>N</w:t>
      </w:r>
      <w:r w:rsidRPr="001516C8">
        <w:rPr>
          <w:rFonts w:ascii="Times New Roman" w:eastAsia="Times New Roman" w:hAnsi="Times New Roman" w:cs="Times New Roman"/>
          <w:i/>
          <w:w w:val="94"/>
          <w:sz w:val="21"/>
          <w:szCs w:val="21"/>
          <w:u w:val="single" w:color="000000"/>
        </w:rPr>
        <w:t>o</w:t>
      </w:r>
      <w:r w:rsidRPr="001516C8">
        <w:rPr>
          <w:rFonts w:ascii="Times New Roman" w:eastAsia="Times New Roman" w:hAnsi="Times New Roman" w:cs="Times New Roman"/>
          <w:i/>
          <w:spacing w:val="1"/>
          <w:w w:val="94"/>
          <w:sz w:val="21"/>
          <w:szCs w:val="21"/>
          <w:u w:val="single" w:color="000000"/>
        </w:rPr>
        <w:t>zz</w:t>
      </w:r>
      <w:r w:rsidRPr="001516C8">
        <w:rPr>
          <w:rFonts w:ascii="Times New Roman" w:eastAsia="Times New Roman" w:hAnsi="Times New Roman" w:cs="Times New Roman"/>
          <w:i/>
          <w:spacing w:val="-1"/>
          <w:w w:val="94"/>
          <w:sz w:val="21"/>
          <w:szCs w:val="21"/>
          <w:u w:val="single" w:color="000000"/>
        </w:rPr>
        <w:t>l</w:t>
      </w:r>
      <w:r w:rsidRPr="001516C8">
        <w:rPr>
          <w:rFonts w:ascii="Times New Roman" w:eastAsia="Times New Roman" w:hAnsi="Times New Roman" w:cs="Times New Roman"/>
          <w:i/>
          <w:spacing w:val="1"/>
          <w:w w:val="94"/>
          <w:sz w:val="21"/>
          <w:szCs w:val="21"/>
          <w:u w:val="single" w:color="000000"/>
        </w:rPr>
        <w:t>e</w:t>
      </w:r>
      <w:r w:rsidRPr="001516C8">
        <w:rPr>
          <w:rFonts w:ascii="Times New Roman" w:eastAsia="Times New Roman" w:hAnsi="Times New Roman" w:cs="Times New Roman"/>
          <w:i/>
          <w:w w:val="94"/>
          <w:sz w:val="21"/>
          <w:szCs w:val="21"/>
          <w:u w:val="single" w:color="000000"/>
        </w:rPr>
        <w:t>s</w:t>
      </w:r>
      <w:r w:rsidRPr="001516C8">
        <w:rPr>
          <w:rFonts w:ascii="Times New Roman" w:eastAsia="Times New Roman" w:hAnsi="Times New Roman" w:cs="Times New Roman"/>
          <w:spacing w:val="9"/>
          <w:w w:val="94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516C8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23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  <w:u w:val="single" w:color="000000"/>
        </w:rPr>
        <w:t>7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</w:rPr>
        <w:t>-</w:t>
      </w:r>
      <w:r w:rsidRPr="001516C8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8 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S</w:t>
      </w:r>
      <w:r w:rsidRPr="001516C8"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e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c</w:t>
      </w:r>
      <w:r w:rsidRPr="001516C8"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t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i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on</w:t>
      </w:r>
      <w:r w:rsidRPr="001516C8">
        <w:rPr>
          <w:rFonts w:ascii="Times New Roman" w:eastAsia="Times New Roman" w:hAnsi="Times New Roman" w:cs="Times New Roman"/>
          <w:i/>
          <w:spacing w:val="-14"/>
          <w:sz w:val="21"/>
          <w:szCs w:val="21"/>
          <w:u w:val="single" w:color="000000"/>
        </w:rPr>
        <w:t xml:space="preserve"> 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 xml:space="preserve">4.3. </w:t>
      </w:r>
      <w:r w:rsidRPr="001516C8"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D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is</w:t>
      </w:r>
      <w:r w:rsidRPr="001516C8"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p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e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n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s</w:t>
      </w:r>
      <w:r w:rsidRPr="001516C8"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e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r</w:t>
      </w:r>
      <w:r w:rsidRPr="001516C8">
        <w:rPr>
          <w:rFonts w:ascii="Times New Roman" w:eastAsia="Times New Roman" w:hAnsi="Times New Roman" w:cs="Times New Roman"/>
          <w:i/>
          <w:spacing w:val="13"/>
          <w:sz w:val="21"/>
          <w:szCs w:val="21"/>
          <w:u w:val="single" w:color="000000"/>
        </w:rPr>
        <w:t xml:space="preserve"> </w:t>
      </w:r>
      <w:proofErr w:type="gramStart"/>
      <w:r w:rsidRPr="001516C8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F</w:t>
      </w:r>
      <w:r w:rsidRPr="001516C8"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i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l</w:t>
      </w:r>
      <w:r w:rsidRPr="001516C8"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t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er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s</w:t>
      </w:r>
      <w:proofErr w:type="gramEnd"/>
      <w:r w:rsidRPr="001516C8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om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NC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itte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 b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b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ite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not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ou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 po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lea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 u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q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on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b</w:t>
      </w:r>
      <w:r w:rsidRPr="001516C8">
        <w:rPr>
          <w:rFonts w:ascii="Times New Roman" w:eastAsia="Times New Roman" w:hAnsi="Times New Roman" w:cs="Times New Roman"/>
          <w:spacing w:val="3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r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ers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1516C8" w:rsidRPr="001516C8" w:rsidRDefault="001516C8" w:rsidP="001516C8">
      <w:pPr>
        <w:spacing w:before="18" w:after="0" w:line="240" w:lineRule="exact"/>
        <w:rPr>
          <w:rFonts w:ascii="Times New Roman" w:hAnsi="Times New Roman" w:cs="Times New Roman"/>
          <w:sz w:val="21"/>
          <w:szCs w:val="21"/>
        </w:rPr>
      </w:pPr>
    </w:p>
    <w:p w:rsidR="001516C8" w:rsidRPr="001516C8" w:rsidRDefault="001516C8" w:rsidP="001516C8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</w:rPr>
      </w:pPr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237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-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 xml:space="preserve">3 </w:t>
      </w:r>
      <w:r w:rsidRPr="001516C8">
        <w:rPr>
          <w:rFonts w:ascii="Times New Roman" w:eastAsia="Times New Roman" w:hAnsi="Times New Roman" w:cs="Times New Roman"/>
          <w:i/>
          <w:spacing w:val="-3"/>
          <w:sz w:val="21"/>
          <w:szCs w:val="21"/>
          <w:u w:val="thick" w:color="000000"/>
        </w:rPr>
        <w:t>S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ec</w:t>
      </w:r>
      <w:r w:rsidRPr="001516C8">
        <w:rPr>
          <w:rFonts w:ascii="Times New Roman" w:eastAsia="Times New Roman" w:hAnsi="Times New Roman" w:cs="Times New Roman"/>
          <w:i/>
          <w:spacing w:val="-1"/>
          <w:sz w:val="21"/>
          <w:szCs w:val="21"/>
          <w:u w:val="thick" w:color="000000"/>
        </w:rPr>
        <w:t>t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i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on</w:t>
      </w:r>
      <w:r w:rsidRPr="001516C8">
        <w:rPr>
          <w:rFonts w:ascii="Times New Roman" w:eastAsia="Times New Roman" w:hAnsi="Times New Roman" w:cs="Times New Roman"/>
          <w:i/>
          <w:spacing w:val="12"/>
          <w:sz w:val="21"/>
          <w:szCs w:val="21"/>
          <w:u w:val="thick" w:color="000000"/>
        </w:rPr>
        <w:t xml:space="preserve"> 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3</w:t>
      </w:r>
      <w:r w:rsidRPr="001516C8">
        <w:rPr>
          <w:rFonts w:ascii="Times New Roman" w:eastAsia="Times New Roman" w:hAnsi="Times New Roman" w:cs="Times New Roman"/>
          <w:i/>
          <w:spacing w:val="-2"/>
          <w:sz w:val="21"/>
          <w:szCs w:val="21"/>
          <w:u w:val="thick" w:color="000000"/>
        </w:rPr>
        <w:t>.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1 S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t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a</w:t>
      </w:r>
      <w:r w:rsidRPr="001516C8">
        <w:rPr>
          <w:rFonts w:ascii="Times New Roman" w:eastAsia="Times New Roman" w:hAnsi="Times New Roman" w:cs="Times New Roman"/>
          <w:i/>
          <w:spacing w:val="-3"/>
          <w:sz w:val="21"/>
          <w:szCs w:val="21"/>
          <w:u w:val="thick" w:color="000000"/>
        </w:rPr>
        <w:t>n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da</w:t>
      </w:r>
      <w:r w:rsidRPr="001516C8">
        <w:rPr>
          <w:rFonts w:ascii="Times New Roman" w:eastAsia="Times New Roman" w:hAnsi="Times New Roman" w:cs="Times New Roman"/>
          <w:i/>
          <w:spacing w:val="-2"/>
          <w:sz w:val="21"/>
          <w:szCs w:val="21"/>
          <w:u w:val="thick" w:color="000000"/>
        </w:rPr>
        <w:t>r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d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ize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d</w:t>
      </w:r>
      <w:r w:rsidRPr="001516C8">
        <w:rPr>
          <w:rFonts w:ascii="Times New Roman" w:eastAsia="Times New Roman" w:hAnsi="Times New Roman" w:cs="Times New Roman"/>
          <w:i/>
          <w:spacing w:val="33"/>
          <w:sz w:val="21"/>
          <w:szCs w:val="21"/>
          <w:u w:val="thick" w:color="000000"/>
        </w:rPr>
        <w:t xml:space="preserve"> </w:t>
      </w:r>
      <w:r w:rsidRPr="001516C8">
        <w:rPr>
          <w:rFonts w:ascii="Times New Roman" w:eastAsia="Times New Roman" w:hAnsi="Times New Roman" w:cs="Times New Roman"/>
          <w:i/>
          <w:spacing w:val="-1"/>
          <w:sz w:val="21"/>
          <w:szCs w:val="21"/>
          <w:u w:val="thick" w:color="000000"/>
        </w:rPr>
        <w:t>C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o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l</w:t>
      </w:r>
      <w:r w:rsidRPr="001516C8">
        <w:rPr>
          <w:rFonts w:ascii="Times New Roman" w:eastAsia="Times New Roman" w:hAnsi="Times New Roman" w:cs="Times New Roman"/>
          <w:i/>
          <w:spacing w:val="-2"/>
          <w:sz w:val="21"/>
          <w:szCs w:val="21"/>
          <w:u w:val="thick" w:color="000000"/>
        </w:rPr>
        <w:t>o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r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s</w:t>
      </w:r>
      <w:r w:rsidRPr="001516C8">
        <w:rPr>
          <w:rFonts w:ascii="Times New Roman" w:eastAsia="Times New Roman" w:hAnsi="Times New Roman" w:cs="Times New Roman"/>
          <w:i/>
          <w:spacing w:val="13"/>
          <w:sz w:val="21"/>
          <w:szCs w:val="21"/>
          <w:u w:val="thick" w:color="000000"/>
        </w:rPr>
        <w:t xml:space="preserve"> </w:t>
      </w:r>
      <w:r w:rsidRPr="001516C8">
        <w:rPr>
          <w:rFonts w:ascii="Times New Roman" w:eastAsia="Times New Roman" w:hAnsi="Times New Roman" w:cs="Times New Roman"/>
          <w:i/>
          <w:spacing w:val="-1"/>
          <w:sz w:val="21"/>
          <w:szCs w:val="21"/>
          <w:u w:val="thick" w:color="000000"/>
        </w:rPr>
        <w:t>f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or</w:t>
      </w:r>
      <w:r w:rsidRPr="001516C8">
        <w:rPr>
          <w:rFonts w:ascii="Times New Roman" w:eastAsia="Times New Roman" w:hAnsi="Times New Roman" w:cs="Times New Roman"/>
          <w:i/>
          <w:spacing w:val="13"/>
          <w:sz w:val="21"/>
          <w:szCs w:val="21"/>
          <w:u w:val="thick" w:color="000000"/>
        </w:rPr>
        <w:t xml:space="preserve"> </w:t>
      </w:r>
      <w:r w:rsidRPr="001516C8">
        <w:rPr>
          <w:rFonts w:ascii="Times New Roman" w:eastAsia="Times New Roman" w:hAnsi="Times New Roman" w:cs="Times New Roman"/>
          <w:i/>
          <w:spacing w:val="-1"/>
          <w:sz w:val="21"/>
          <w:szCs w:val="21"/>
          <w:u w:val="thick" w:color="000000"/>
        </w:rPr>
        <w:t>N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o</w:t>
      </w:r>
      <w:r w:rsidRPr="001516C8">
        <w:rPr>
          <w:rFonts w:ascii="Times New Roman" w:eastAsia="Times New Roman" w:hAnsi="Times New Roman" w:cs="Times New Roman"/>
          <w:i/>
          <w:spacing w:val="-2"/>
          <w:sz w:val="21"/>
          <w:szCs w:val="21"/>
          <w:u w:val="thick" w:color="000000"/>
        </w:rPr>
        <w:t>z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z</w:t>
      </w:r>
      <w:r w:rsidRPr="001516C8">
        <w:rPr>
          <w:rFonts w:ascii="Times New Roman" w:eastAsia="Times New Roman" w:hAnsi="Times New Roman" w:cs="Times New Roman"/>
          <w:i/>
          <w:spacing w:val="-1"/>
          <w:sz w:val="21"/>
          <w:szCs w:val="21"/>
          <w:u w:val="thick" w:color="000000"/>
        </w:rPr>
        <w:t>l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e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s</w:t>
      </w:r>
    </w:p>
    <w:p w:rsidR="001516C8" w:rsidRPr="001516C8" w:rsidRDefault="001516C8" w:rsidP="001516C8">
      <w:pPr>
        <w:spacing w:before="5" w:after="0" w:line="220" w:lineRule="exact"/>
        <w:rPr>
          <w:rFonts w:ascii="Times New Roman" w:hAnsi="Times New Roman" w:cs="Times New Roman"/>
          <w:sz w:val="21"/>
          <w:szCs w:val="21"/>
        </w:rPr>
      </w:pPr>
    </w:p>
    <w:p w:rsidR="001516C8" w:rsidRPr="001516C8" w:rsidRDefault="001516C8" w:rsidP="001516C8">
      <w:pPr>
        <w:spacing w:before="24" w:after="0" w:line="239" w:lineRule="auto"/>
        <w:ind w:right="-270"/>
        <w:rPr>
          <w:rFonts w:ascii="Times New Roman" w:eastAsia="Times New Roman" w:hAnsi="Times New Roman" w:cs="Times New Roman"/>
          <w:sz w:val="21"/>
          <w:szCs w:val="21"/>
        </w:rPr>
      </w:pP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proofErr w:type="spellStart"/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isf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el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proofErr w:type="spellEnd"/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i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 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b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ies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;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237</w:t>
      </w:r>
      <w:r w:rsidRPr="001516C8">
        <w:rPr>
          <w:rFonts w:ascii="Times New Roman" w:eastAsia="Times New Roman" w:hAnsi="Times New Roman" w:cs="Times New Roman"/>
          <w:spacing w:val="-4"/>
          <w:sz w:val="21"/>
          <w:szCs w:val="21"/>
          <w:u w:val="single" w:color="000000"/>
        </w:rPr>
        <w:t>-</w:t>
      </w:r>
      <w:r w:rsidRPr="001516C8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3 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</w:rPr>
        <w:t>ecti</w:t>
      </w:r>
      <w:r w:rsidRPr="001516C8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on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  <w:u w:val="single" w:color="000000"/>
        </w:rPr>
        <w:t>3</w:t>
      </w:r>
      <w:r w:rsidRPr="001516C8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.1 </w:t>
      </w:r>
      <w:r w:rsidRPr="001516C8">
        <w:rPr>
          <w:rFonts w:ascii="Times New Roman" w:eastAsia="Times New Roman" w:hAnsi="Times New Roman" w:cs="Times New Roman"/>
          <w:i/>
          <w:w w:val="90"/>
          <w:sz w:val="21"/>
          <w:szCs w:val="21"/>
          <w:u w:val="single" w:color="000000"/>
        </w:rPr>
        <w:t>S</w:t>
      </w:r>
      <w:r w:rsidRPr="001516C8"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t</w:t>
      </w:r>
      <w:r w:rsidRPr="001516C8">
        <w:rPr>
          <w:rFonts w:ascii="Times New Roman" w:eastAsia="Times New Roman" w:hAnsi="Times New Roman" w:cs="Times New Roman"/>
          <w:i/>
          <w:w w:val="112"/>
          <w:sz w:val="21"/>
          <w:szCs w:val="21"/>
          <w:u w:val="single" w:color="000000"/>
        </w:rPr>
        <w:t>a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nd</w:t>
      </w:r>
      <w:r w:rsidRPr="001516C8">
        <w:rPr>
          <w:rFonts w:ascii="Times New Roman" w:eastAsia="Times New Roman" w:hAnsi="Times New Roman" w:cs="Times New Roman"/>
          <w:i/>
          <w:w w:val="112"/>
          <w:sz w:val="21"/>
          <w:szCs w:val="21"/>
          <w:u w:val="single" w:color="000000"/>
        </w:rPr>
        <w:t>a</w:t>
      </w:r>
      <w:r w:rsidRPr="001516C8">
        <w:rPr>
          <w:rFonts w:ascii="Times New Roman" w:eastAsia="Times New Roman" w:hAnsi="Times New Roman" w:cs="Times New Roman"/>
          <w:i/>
          <w:spacing w:val="-2"/>
          <w:w w:val="117"/>
          <w:sz w:val="21"/>
          <w:szCs w:val="21"/>
          <w:u w:val="single" w:color="000000"/>
        </w:rPr>
        <w:t>r</w:t>
      </w:r>
      <w:r w:rsidRPr="001516C8"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d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i</w:t>
      </w:r>
      <w:r w:rsidRPr="001516C8">
        <w:rPr>
          <w:rFonts w:ascii="Times New Roman" w:eastAsia="Times New Roman" w:hAnsi="Times New Roman" w:cs="Times New Roman"/>
          <w:i/>
          <w:spacing w:val="1"/>
          <w:w w:val="87"/>
          <w:sz w:val="21"/>
          <w:szCs w:val="21"/>
          <w:u w:val="single" w:color="000000"/>
        </w:rPr>
        <w:t>z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e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d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C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o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l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o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r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s</w:t>
      </w:r>
      <w:r w:rsidRPr="001516C8">
        <w:rPr>
          <w:rFonts w:ascii="Times New Roman" w:eastAsia="Times New Roman" w:hAnsi="Times New Roman" w:cs="Times New Roman"/>
          <w:i/>
          <w:spacing w:val="10"/>
          <w:sz w:val="21"/>
          <w:szCs w:val="21"/>
          <w:u w:val="single" w:color="000000"/>
        </w:rPr>
        <w:t xml:space="preserve"> </w:t>
      </w:r>
      <w:r w:rsidRPr="001516C8">
        <w:rPr>
          <w:rFonts w:ascii="Times New Roman" w:eastAsia="Times New Roman" w:hAnsi="Times New Roman" w:cs="Times New Roman"/>
          <w:i/>
          <w:spacing w:val="1"/>
          <w:w w:val="83"/>
          <w:sz w:val="21"/>
          <w:szCs w:val="21"/>
          <w:u w:val="single" w:color="000000"/>
        </w:rPr>
        <w:t>f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o</w:t>
      </w:r>
      <w:r w:rsidRPr="001516C8">
        <w:rPr>
          <w:rFonts w:ascii="Times New Roman" w:eastAsia="Times New Roman" w:hAnsi="Times New Roman" w:cs="Times New Roman"/>
          <w:i/>
          <w:w w:val="117"/>
          <w:sz w:val="21"/>
          <w:szCs w:val="21"/>
          <w:u w:val="single" w:color="000000"/>
        </w:rPr>
        <w:t>r</w:t>
      </w:r>
      <w:r w:rsidRPr="001516C8"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 xml:space="preserve"> </w:t>
      </w:r>
      <w:r w:rsidRPr="001516C8">
        <w:rPr>
          <w:rFonts w:ascii="Times New Roman" w:eastAsia="Times New Roman" w:hAnsi="Times New Roman" w:cs="Times New Roman"/>
          <w:i/>
          <w:spacing w:val="-1"/>
          <w:w w:val="94"/>
          <w:sz w:val="21"/>
          <w:szCs w:val="21"/>
          <w:u w:val="single" w:color="000000"/>
        </w:rPr>
        <w:t>N</w:t>
      </w:r>
      <w:r w:rsidRPr="001516C8">
        <w:rPr>
          <w:rFonts w:ascii="Times New Roman" w:eastAsia="Times New Roman" w:hAnsi="Times New Roman" w:cs="Times New Roman"/>
          <w:i/>
          <w:w w:val="94"/>
          <w:sz w:val="21"/>
          <w:szCs w:val="21"/>
          <w:u w:val="single" w:color="000000"/>
        </w:rPr>
        <w:t>o</w:t>
      </w:r>
      <w:r w:rsidRPr="001516C8">
        <w:rPr>
          <w:rFonts w:ascii="Times New Roman" w:eastAsia="Times New Roman" w:hAnsi="Times New Roman" w:cs="Times New Roman"/>
          <w:i/>
          <w:spacing w:val="1"/>
          <w:w w:val="94"/>
          <w:sz w:val="21"/>
          <w:szCs w:val="21"/>
          <w:u w:val="single" w:color="000000"/>
        </w:rPr>
        <w:t>z</w:t>
      </w:r>
      <w:r w:rsidRPr="001516C8">
        <w:rPr>
          <w:rFonts w:ascii="Times New Roman" w:eastAsia="Times New Roman" w:hAnsi="Times New Roman" w:cs="Times New Roman"/>
          <w:i/>
          <w:spacing w:val="-2"/>
          <w:w w:val="94"/>
          <w:sz w:val="21"/>
          <w:szCs w:val="21"/>
          <w:u w:val="single" w:color="000000"/>
        </w:rPr>
        <w:t>z</w:t>
      </w:r>
      <w:r w:rsidRPr="001516C8">
        <w:rPr>
          <w:rFonts w:ascii="Times New Roman" w:eastAsia="Times New Roman" w:hAnsi="Times New Roman" w:cs="Times New Roman"/>
          <w:i/>
          <w:spacing w:val="1"/>
          <w:w w:val="94"/>
          <w:sz w:val="21"/>
          <w:szCs w:val="21"/>
          <w:u w:val="single" w:color="000000"/>
        </w:rPr>
        <w:t>le</w:t>
      </w:r>
      <w:r w:rsidRPr="001516C8">
        <w:rPr>
          <w:rFonts w:ascii="Times New Roman" w:eastAsia="Times New Roman" w:hAnsi="Times New Roman" w:cs="Times New Roman"/>
          <w:i/>
          <w:w w:val="94"/>
          <w:sz w:val="21"/>
          <w:szCs w:val="21"/>
          <w:u w:val="single" w:color="000000"/>
        </w:rPr>
        <w:t>s</w:t>
      </w:r>
      <w:r w:rsidRPr="001516C8">
        <w:rPr>
          <w:rFonts w:ascii="Times New Roman" w:eastAsia="Times New Roman" w:hAnsi="Times New Roman" w:cs="Times New Roman"/>
          <w:spacing w:val="6"/>
          <w:w w:val="94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unn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ess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nd 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ts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NC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issi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n.</w:t>
      </w:r>
      <w:r w:rsidRPr="001516C8">
        <w:rPr>
          <w:rFonts w:ascii="Times New Roman" w:eastAsia="Times New Roman" w:hAnsi="Times New Roman" w:cs="Times New Roman"/>
          <w:spacing w:val="53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lat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dy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q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cl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ou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la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ers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be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ny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ef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ec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proofErr w:type="spellStart"/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isf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proofErr w:type="spellEnd"/>
      <w:r w:rsidRPr="001516C8">
        <w:rPr>
          <w:rFonts w:ascii="Times New Roman" w:eastAsia="Times New Roman" w:hAnsi="Times New Roman" w:cs="Times New Roman"/>
          <w:sz w:val="21"/>
          <w:szCs w:val="21"/>
        </w:rPr>
        <w:t>.  Fu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g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ous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b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 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cases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now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eas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sci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spacing w:val="-4"/>
          <w:sz w:val="21"/>
          <w:szCs w:val="21"/>
        </w:rPr>
        <w:t>-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on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f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t 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ny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if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f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.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.,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, b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 b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ob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proofErr w:type="spellEnd"/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.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i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el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1516C8" w:rsidRPr="001516C8" w:rsidRDefault="001516C8" w:rsidP="001516C8">
      <w:pPr>
        <w:spacing w:before="13" w:after="0" w:line="240" w:lineRule="exact"/>
        <w:rPr>
          <w:rFonts w:ascii="Times New Roman" w:hAnsi="Times New Roman" w:cs="Times New Roman"/>
          <w:sz w:val="21"/>
          <w:szCs w:val="21"/>
        </w:rPr>
      </w:pPr>
    </w:p>
    <w:p w:rsidR="001516C8" w:rsidRPr="001516C8" w:rsidRDefault="001516C8" w:rsidP="001516C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1"/>
          <w:szCs w:val="21"/>
        </w:rPr>
      </w:pPr>
      <w:r w:rsidRPr="001516C8">
        <w:rPr>
          <w:rFonts w:ascii="Times New Roman" w:eastAsia="Times New Roman" w:hAnsi="Times New Roman" w:cs="Times New Roman"/>
          <w:sz w:val="21"/>
          <w:szCs w:val="21"/>
        </w:rPr>
        <w:t>Fu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er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op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h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 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ec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 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“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”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ers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1516C8">
        <w:rPr>
          <w:rFonts w:ascii="Times New Roman" w:eastAsia="Times New Roman" w:hAnsi="Times New Roman" w:cs="Times New Roman"/>
          <w:spacing w:val="53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not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nou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 d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ff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ete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ate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ece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nt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proofErr w:type="spellStart"/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proofErr w:type="spellEnd"/>
      <w:r w:rsidRPr="001516C8">
        <w:rPr>
          <w:rFonts w:ascii="Times New Roman" w:eastAsia="Times New Roman" w:hAnsi="Times New Roman" w:cs="Times New Roman"/>
          <w:spacing w:val="-4"/>
          <w:sz w:val="21"/>
          <w:szCs w:val="21"/>
        </w:rPr>
        <w:t>-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b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ec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pe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lti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f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om one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zz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1516C8" w:rsidRPr="001516C8" w:rsidRDefault="001516C8" w:rsidP="001516C8">
      <w:pPr>
        <w:spacing w:after="0"/>
        <w:ind w:right="-90"/>
        <w:rPr>
          <w:rFonts w:ascii="Times New Roman" w:hAnsi="Times New Roman" w:cs="Times New Roman"/>
          <w:sz w:val="21"/>
          <w:szCs w:val="21"/>
        </w:rPr>
        <w:sectPr w:rsidR="001516C8" w:rsidRPr="001516C8" w:rsidSect="001516C8">
          <w:headerReference w:type="even" r:id="rId13"/>
          <w:headerReference w:type="default" r:id="rId14"/>
          <w:footerReference w:type="even" r:id="rId15"/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516C8" w:rsidRPr="001516C8" w:rsidRDefault="001516C8" w:rsidP="001516C8">
      <w:pPr>
        <w:spacing w:before="4" w:after="0" w:line="180" w:lineRule="exact"/>
        <w:rPr>
          <w:rFonts w:ascii="Times New Roman" w:hAnsi="Times New Roman" w:cs="Times New Roman"/>
          <w:sz w:val="21"/>
          <w:szCs w:val="21"/>
        </w:rPr>
      </w:pPr>
    </w:p>
    <w:p w:rsidR="001516C8" w:rsidRPr="001516C8" w:rsidRDefault="001516C8" w:rsidP="001516C8">
      <w:pPr>
        <w:spacing w:before="22" w:after="0" w:line="240" w:lineRule="auto"/>
        <w:ind w:right="-180"/>
        <w:rPr>
          <w:rFonts w:ascii="Times New Roman" w:eastAsia="Times New Roman" w:hAnsi="Times New Roman" w:cs="Times New Roman"/>
          <w:sz w:val="21"/>
          <w:szCs w:val="21"/>
        </w:rPr>
      </w:pPr>
      <w:r w:rsidRPr="001516C8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, our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ass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b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lie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NC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te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 b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ond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on,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“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op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le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q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eas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sta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.”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ozz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z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f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proofErr w:type="spellStart"/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isf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el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proofErr w:type="spellEnd"/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 do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h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eas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 of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 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z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ati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1516C8" w:rsidRPr="001516C8" w:rsidRDefault="001516C8" w:rsidP="001516C8">
      <w:pPr>
        <w:spacing w:before="15" w:after="0" w:line="240" w:lineRule="exact"/>
        <w:ind w:right="-180"/>
        <w:rPr>
          <w:rFonts w:ascii="Times New Roman" w:hAnsi="Times New Roman" w:cs="Times New Roman"/>
          <w:sz w:val="21"/>
          <w:szCs w:val="21"/>
        </w:rPr>
      </w:pPr>
    </w:p>
    <w:p w:rsidR="001516C8" w:rsidRPr="001516C8" w:rsidRDefault="001516C8" w:rsidP="001516C8">
      <w:pPr>
        <w:spacing w:after="0" w:line="240" w:lineRule="auto"/>
        <w:ind w:right="-180"/>
        <w:rPr>
          <w:rFonts w:ascii="Times New Roman" w:eastAsia="Times New Roman" w:hAnsi="Times New Roman" w:cs="Times New Roman"/>
          <w:i/>
          <w:sz w:val="21"/>
          <w:szCs w:val="21"/>
        </w:rPr>
      </w:pPr>
      <w:proofErr w:type="gramStart"/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237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-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 xml:space="preserve">8 </w:t>
      </w:r>
      <w:r w:rsidRPr="001516C8">
        <w:rPr>
          <w:rFonts w:ascii="Times New Roman" w:eastAsia="Times New Roman" w:hAnsi="Times New Roman" w:cs="Times New Roman"/>
          <w:i/>
          <w:spacing w:val="-3"/>
          <w:sz w:val="21"/>
          <w:szCs w:val="21"/>
          <w:u w:val="thick" w:color="000000"/>
        </w:rPr>
        <w:t>S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ec</w:t>
      </w:r>
      <w:r w:rsidRPr="001516C8">
        <w:rPr>
          <w:rFonts w:ascii="Times New Roman" w:eastAsia="Times New Roman" w:hAnsi="Times New Roman" w:cs="Times New Roman"/>
          <w:i/>
          <w:spacing w:val="-1"/>
          <w:sz w:val="21"/>
          <w:szCs w:val="21"/>
          <w:u w:val="thick" w:color="000000"/>
        </w:rPr>
        <w:t>t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i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on</w:t>
      </w:r>
      <w:r w:rsidRPr="001516C8">
        <w:rPr>
          <w:rFonts w:ascii="Times New Roman" w:eastAsia="Times New Roman" w:hAnsi="Times New Roman" w:cs="Times New Roman"/>
          <w:i/>
          <w:spacing w:val="12"/>
          <w:sz w:val="21"/>
          <w:szCs w:val="21"/>
          <w:u w:val="thick" w:color="000000"/>
        </w:rPr>
        <w:t xml:space="preserve"> 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4</w:t>
      </w:r>
      <w:r w:rsidRPr="001516C8">
        <w:rPr>
          <w:rFonts w:ascii="Times New Roman" w:eastAsia="Times New Roman" w:hAnsi="Times New Roman" w:cs="Times New Roman"/>
          <w:i/>
          <w:spacing w:val="-2"/>
          <w:sz w:val="21"/>
          <w:szCs w:val="21"/>
          <w:u w:val="thick" w:color="000000"/>
        </w:rPr>
        <w:t>.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3.</w:t>
      </w:r>
      <w:proofErr w:type="gramEnd"/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 xml:space="preserve"> </w:t>
      </w:r>
      <w:r w:rsidRPr="001516C8">
        <w:rPr>
          <w:rFonts w:ascii="Times New Roman" w:eastAsia="Times New Roman" w:hAnsi="Times New Roman" w:cs="Times New Roman"/>
          <w:i/>
          <w:spacing w:val="-1"/>
          <w:sz w:val="21"/>
          <w:szCs w:val="21"/>
          <w:u w:val="thick" w:color="000000"/>
        </w:rPr>
        <w:t>D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i</w:t>
      </w:r>
      <w:r w:rsidRPr="001516C8">
        <w:rPr>
          <w:rFonts w:ascii="Times New Roman" w:eastAsia="Times New Roman" w:hAnsi="Times New Roman" w:cs="Times New Roman"/>
          <w:i/>
          <w:spacing w:val="-2"/>
          <w:sz w:val="21"/>
          <w:szCs w:val="21"/>
          <w:u w:val="thick" w:color="000000"/>
        </w:rPr>
        <w:t>s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p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e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n</w:t>
      </w:r>
      <w:r w:rsidRPr="001516C8">
        <w:rPr>
          <w:rFonts w:ascii="Times New Roman" w:eastAsia="Times New Roman" w:hAnsi="Times New Roman" w:cs="Times New Roman"/>
          <w:i/>
          <w:spacing w:val="-2"/>
          <w:sz w:val="21"/>
          <w:szCs w:val="21"/>
          <w:u w:val="thick" w:color="000000"/>
        </w:rPr>
        <w:t>s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e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r</w:t>
      </w:r>
      <w:r w:rsidRPr="001516C8">
        <w:rPr>
          <w:rFonts w:ascii="Times New Roman" w:eastAsia="Times New Roman" w:hAnsi="Times New Roman" w:cs="Times New Roman"/>
          <w:i/>
          <w:spacing w:val="26"/>
          <w:sz w:val="21"/>
          <w:szCs w:val="21"/>
          <w:u w:val="thick" w:color="000000"/>
        </w:rPr>
        <w:t xml:space="preserve"> </w:t>
      </w:r>
      <w:r w:rsidRPr="001516C8">
        <w:rPr>
          <w:rFonts w:ascii="Times New Roman" w:eastAsia="Times New Roman" w:hAnsi="Times New Roman" w:cs="Times New Roman"/>
          <w:i/>
          <w:spacing w:val="-1"/>
          <w:w w:val="120"/>
          <w:sz w:val="21"/>
          <w:szCs w:val="21"/>
          <w:u w:val="thick" w:color="000000"/>
        </w:rPr>
        <w:t>F</w:t>
      </w:r>
      <w:r w:rsidRPr="001516C8">
        <w:rPr>
          <w:rFonts w:ascii="Times New Roman" w:eastAsia="Times New Roman" w:hAnsi="Times New Roman" w:cs="Times New Roman"/>
          <w:i/>
          <w:spacing w:val="-1"/>
          <w:sz w:val="21"/>
          <w:szCs w:val="21"/>
          <w:u w:val="thick" w:color="000000"/>
        </w:rPr>
        <w:t>i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  <w:u w:val="thick" w:color="000000"/>
        </w:rPr>
        <w:t>lt</w:t>
      </w:r>
      <w:r w:rsidRPr="001516C8">
        <w:rPr>
          <w:rFonts w:ascii="Times New Roman" w:eastAsia="Times New Roman" w:hAnsi="Times New Roman" w:cs="Times New Roman"/>
          <w:i/>
          <w:spacing w:val="-2"/>
          <w:sz w:val="21"/>
          <w:szCs w:val="21"/>
          <w:u w:val="thick" w:color="000000"/>
        </w:rPr>
        <w:t>e</w:t>
      </w:r>
      <w:r w:rsidRPr="001516C8">
        <w:rPr>
          <w:rFonts w:ascii="Times New Roman" w:eastAsia="Times New Roman" w:hAnsi="Times New Roman" w:cs="Times New Roman"/>
          <w:i/>
          <w:spacing w:val="1"/>
          <w:w w:val="117"/>
          <w:sz w:val="21"/>
          <w:szCs w:val="21"/>
          <w:u w:val="thick" w:color="000000"/>
        </w:rPr>
        <w:t>r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  <w:u w:val="thick" w:color="000000"/>
        </w:rPr>
        <w:t>s</w:t>
      </w:r>
    </w:p>
    <w:p w:rsidR="001516C8" w:rsidRPr="001516C8" w:rsidRDefault="001516C8" w:rsidP="001516C8">
      <w:pPr>
        <w:spacing w:before="5" w:after="0" w:line="220" w:lineRule="exact"/>
        <w:ind w:right="-180"/>
        <w:rPr>
          <w:rFonts w:ascii="Times New Roman" w:hAnsi="Times New Roman" w:cs="Times New Roman"/>
          <w:sz w:val="21"/>
          <w:szCs w:val="21"/>
        </w:rPr>
      </w:pPr>
    </w:p>
    <w:p w:rsidR="001516C8" w:rsidRPr="001516C8" w:rsidRDefault="001516C8" w:rsidP="001516C8">
      <w:pPr>
        <w:spacing w:before="24" w:after="0" w:line="240" w:lineRule="auto"/>
        <w:ind w:right="-180"/>
        <w:rPr>
          <w:rFonts w:ascii="Times New Roman" w:eastAsia="Times New Roman" w:hAnsi="Times New Roman" w:cs="Times New Roman"/>
          <w:sz w:val="21"/>
          <w:szCs w:val="21"/>
        </w:rPr>
      </w:pP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 op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i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</w:rPr>
        <w:t>237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-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</w:rPr>
        <w:t>8 S</w:t>
      </w:r>
      <w:r w:rsidRPr="001516C8"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i/>
          <w:spacing w:val="-1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</w:rPr>
        <w:t>4.3.</w:t>
      </w:r>
      <w:r w:rsidRPr="001516C8"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is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se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lt</w:t>
      </w:r>
      <w:r w:rsidRPr="001516C8"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i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h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10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icr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alle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516C8">
        <w:rPr>
          <w:rFonts w:ascii="Times New Roman" w:eastAsia="Times New Roman" w:hAnsi="Times New Roman" w:cs="Times New Roman"/>
          <w:spacing w:val="-4"/>
          <w:sz w:val="21"/>
          <w:szCs w:val="21"/>
        </w:rPr>
        <w:t>-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z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ers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1516C8">
        <w:rPr>
          <w:rFonts w:ascii="Times New Roman" w:eastAsia="Times New Roman" w:hAnsi="Times New Roman" w:cs="Times New Roman"/>
          <w:spacing w:val="53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Th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sar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1516C8">
        <w:rPr>
          <w:rFonts w:ascii="Times New Roman" w:eastAsia="Times New Roman" w:hAnsi="Times New Roman" w:cs="Times New Roman"/>
          <w:spacing w:val="53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on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qu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 or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qu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out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ny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 b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ies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nue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 be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f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qu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lac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all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als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due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’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ate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 w:rsidRPr="001516C8"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dd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on,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10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-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icr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ow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ces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by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50 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1516C8">
        <w:rPr>
          <w:rFonts w:ascii="Times New Roman" w:eastAsia="Times New Roman" w:hAnsi="Times New Roman" w:cs="Times New Roman"/>
          <w:spacing w:val="53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dd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ou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 be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ndu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h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l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iti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rs</w:t>
      </w:r>
      <w:r w:rsidRPr="001516C8">
        <w:rPr>
          <w:rFonts w:ascii="Times New Roman" w:eastAsia="Times New Roman" w:hAnsi="Times New Roman" w:cs="Times New Roman"/>
          <w:spacing w:val="-4"/>
          <w:sz w:val="21"/>
          <w:szCs w:val="21"/>
        </w:rPr>
        <w:t>-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3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-4"/>
          <w:sz w:val="21"/>
          <w:szCs w:val="21"/>
        </w:rPr>
        <w:t>-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ser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erc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ng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ny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res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om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sl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ef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ou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k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ups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je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op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z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af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ng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1516C8" w:rsidRPr="001516C8" w:rsidRDefault="001516C8" w:rsidP="001516C8">
      <w:pPr>
        <w:spacing w:before="17" w:after="0" w:line="240" w:lineRule="exact"/>
        <w:ind w:right="-180"/>
        <w:rPr>
          <w:rFonts w:ascii="Times New Roman" w:hAnsi="Times New Roman" w:cs="Times New Roman"/>
          <w:sz w:val="21"/>
          <w:szCs w:val="21"/>
        </w:rPr>
      </w:pPr>
    </w:p>
    <w:p w:rsidR="001516C8" w:rsidRPr="001516C8" w:rsidRDefault="001516C8" w:rsidP="001516C8">
      <w:pPr>
        <w:spacing w:after="0" w:line="252" w:lineRule="exact"/>
        <w:ind w:right="-180"/>
        <w:rPr>
          <w:rFonts w:ascii="Times New Roman" w:eastAsia="Times New Roman" w:hAnsi="Times New Roman" w:cs="Times New Roman"/>
          <w:sz w:val="21"/>
          <w:szCs w:val="21"/>
        </w:rPr>
      </w:pP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We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Sou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Wei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Me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’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ite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23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7</w:t>
      </w:r>
      <w:r w:rsidRPr="001516C8">
        <w:rPr>
          <w:rFonts w:ascii="Times New Roman" w:eastAsia="Times New Roman" w:hAnsi="Times New Roman" w:cs="Times New Roman"/>
          <w:spacing w:val="-4"/>
          <w:sz w:val="21"/>
          <w:szCs w:val="21"/>
        </w:rPr>
        <w:t>-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8 be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hd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om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1516C8" w:rsidRPr="001516C8" w:rsidRDefault="001516C8" w:rsidP="001516C8">
      <w:pPr>
        <w:spacing w:before="11" w:after="0" w:line="240" w:lineRule="exact"/>
        <w:rPr>
          <w:rFonts w:ascii="Times New Roman" w:hAnsi="Times New Roman" w:cs="Times New Roman"/>
          <w:sz w:val="21"/>
          <w:szCs w:val="21"/>
        </w:rPr>
      </w:pPr>
    </w:p>
    <w:p w:rsidR="001516C8" w:rsidRPr="001516C8" w:rsidRDefault="001516C8" w:rsidP="001516C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,</w:t>
      </w:r>
    </w:p>
    <w:p w:rsidR="001516C8" w:rsidRPr="001516C8" w:rsidRDefault="001516C8" w:rsidP="001516C8">
      <w:pPr>
        <w:spacing w:before="5" w:after="0" w:line="100" w:lineRule="exact"/>
        <w:rPr>
          <w:rFonts w:ascii="Times New Roman" w:hAnsi="Times New Roman" w:cs="Times New Roman"/>
          <w:sz w:val="21"/>
          <w:szCs w:val="21"/>
        </w:rPr>
      </w:pPr>
    </w:p>
    <w:p w:rsidR="001516C8" w:rsidRPr="001516C8" w:rsidRDefault="001516C8" w:rsidP="001516C8">
      <w:pPr>
        <w:spacing w:after="0" w:line="200" w:lineRule="exact"/>
        <w:rPr>
          <w:rFonts w:ascii="Times New Roman" w:hAnsi="Times New Roman" w:cs="Times New Roman"/>
          <w:sz w:val="21"/>
          <w:szCs w:val="21"/>
        </w:rPr>
      </w:pPr>
    </w:p>
    <w:p w:rsidR="001516C8" w:rsidRPr="001516C8" w:rsidRDefault="001516C8" w:rsidP="001516C8">
      <w:pPr>
        <w:spacing w:after="0" w:line="200" w:lineRule="exact"/>
        <w:rPr>
          <w:rFonts w:ascii="Times New Roman" w:hAnsi="Times New Roman" w:cs="Times New Roman"/>
          <w:sz w:val="21"/>
          <w:szCs w:val="21"/>
        </w:rPr>
      </w:pPr>
    </w:p>
    <w:p w:rsidR="001516C8" w:rsidRPr="001516C8" w:rsidRDefault="001516C8" w:rsidP="001516C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516C8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eric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 P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um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sti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PI</w:t>
      </w:r>
    </w:p>
    <w:p w:rsidR="001516C8" w:rsidRPr="001516C8" w:rsidRDefault="001516C8" w:rsidP="001516C8">
      <w:pPr>
        <w:spacing w:before="5" w:after="0" w:line="252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NA</w:t>
      </w:r>
      <w:r w:rsidRPr="001516C8"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ese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er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proofErr w:type="spellStart"/>
      <w:r w:rsidRPr="001516C8"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proofErr w:type="spellEnd"/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1516C8" w:rsidRPr="001516C8" w:rsidRDefault="001516C8" w:rsidP="001516C8">
      <w:pPr>
        <w:spacing w:before="5" w:after="0" w:line="252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NAC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S, </w:t>
      </w:r>
      <w:proofErr w:type="gramStart"/>
      <w:r w:rsidRPr="001516C8"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he</w:t>
      </w:r>
      <w:proofErr w:type="gramEnd"/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ai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ng </w:t>
      </w:r>
    </w:p>
    <w:p w:rsidR="001516C8" w:rsidRPr="001516C8" w:rsidRDefault="001516C8" w:rsidP="001516C8">
      <w:pPr>
        <w:spacing w:before="5" w:after="0" w:line="252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etr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um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ete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ss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oc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ia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 xml:space="preserve">on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eric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, 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A</w:t>
      </w:r>
    </w:p>
    <w:p w:rsidR="001516C8" w:rsidRPr="001516C8" w:rsidRDefault="001516C8" w:rsidP="001516C8">
      <w:pPr>
        <w:spacing w:after="0" w:line="252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1516C8">
        <w:rPr>
          <w:rFonts w:ascii="Times New Roman" w:eastAsia="Times New Roman" w:hAnsi="Times New Roman" w:cs="Times New Roman"/>
          <w:sz w:val="21"/>
          <w:szCs w:val="21"/>
        </w:rPr>
        <w:t>So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ci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G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ar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et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f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eric</w:t>
      </w:r>
      <w:r w:rsidRPr="001516C8"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, S</w:t>
      </w:r>
      <w:r w:rsidRPr="001516C8">
        <w:rPr>
          <w:rFonts w:ascii="Times New Roman" w:eastAsia="Times New Roman" w:hAnsi="Times New Roman" w:cs="Times New Roman"/>
          <w:spacing w:val="-1"/>
          <w:sz w:val="21"/>
          <w:szCs w:val="21"/>
        </w:rPr>
        <w:t>IG</w:t>
      </w:r>
      <w:r w:rsidRPr="001516C8">
        <w:rPr>
          <w:rFonts w:ascii="Times New Roman" w:eastAsia="Times New Roman" w:hAnsi="Times New Roman" w:cs="Times New Roman"/>
          <w:spacing w:val="1"/>
          <w:sz w:val="21"/>
          <w:szCs w:val="21"/>
        </w:rPr>
        <w:t>M</w:t>
      </w:r>
      <w:r w:rsidRPr="001516C8">
        <w:rPr>
          <w:rFonts w:ascii="Times New Roman" w:eastAsia="Times New Roman" w:hAnsi="Times New Roman" w:cs="Times New Roman"/>
          <w:sz w:val="21"/>
          <w:szCs w:val="21"/>
        </w:rPr>
        <w:t>A</w:t>
      </w:r>
    </w:p>
    <w:p w:rsidR="001516C8" w:rsidRDefault="001516C8" w:rsidP="00A3195A">
      <w:pPr>
        <w:rPr>
          <w:sz w:val="18"/>
          <w:szCs w:val="18"/>
        </w:rPr>
      </w:pPr>
    </w:p>
    <w:sectPr w:rsidR="001516C8" w:rsidSect="00DB0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9A6" w:rsidRDefault="002109A6" w:rsidP="00DB09C3">
      <w:pPr>
        <w:spacing w:after="0" w:line="240" w:lineRule="auto"/>
      </w:pPr>
      <w:r>
        <w:separator/>
      </w:r>
    </w:p>
  </w:endnote>
  <w:endnote w:type="continuationSeparator" w:id="0">
    <w:p w:rsidR="002109A6" w:rsidRDefault="002109A6" w:rsidP="00DB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6C8" w:rsidRPr="00C1760B" w:rsidRDefault="001516C8" w:rsidP="001516C8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C1760B">
      <w:rPr>
        <w:rFonts w:ascii="Times New Roman" w:hAnsi="Times New Roman" w:cs="Times New Roman"/>
        <w:sz w:val="20"/>
        <w:szCs w:val="20"/>
      </w:rPr>
      <w:t xml:space="preserve">L&amp;R - </w:t>
    </w:r>
    <w:r w:rsidR="0092646B">
      <w:rPr>
        <w:rFonts w:ascii="Times New Roman" w:hAnsi="Times New Roman" w:cs="Times New Roman"/>
        <w:sz w:val="20"/>
        <w:szCs w:val="20"/>
      </w:rPr>
      <w:t>H</w:t>
    </w:r>
    <w:sdt>
      <w:sdtPr>
        <w:rPr>
          <w:rFonts w:ascii="Times New Roman" w:hAnsi="Times New Roman" w:cs="Times New Roman"/>
          <w:sz w:val="20"/>
          <w:szCs w:val="20"/>
        </w:rPr>
        <w:id w:val="20518038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176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760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176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530E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1760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6C8" w:rsidRPr="003C678B" w:rsidRDefault="001516C8" w:rsidP="001516C8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L&amp;R - </w:t>
    </w:r>
    <w:sdt>
      <w:sdtPr>
        <w:rPr>
          <w:rFonts w:ascii="Times New Roman" w:hAnsi="Times New Roman" w:cs="Times New Roman"/>
          <w:sz w:val="20"/>
          <w:szCs w:val="20"/>
        </w:rPr>
        <w:id w:val="-6523682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2646B">
          <w:rPr>
            <w:rFonts w:ascii="Times New Roman" w:hAnsi="Times New Roman" w:cs="Times New Roman"/>
            <w:sz w:val="20"/>
            <w:szCs w:val="20"/>
          </w:rPr>
          <w:t>H</w:t>
        </w:r>
        <w:r w:rsidRPr="003C678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C678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C678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530E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3C678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9A6" w:rsidRDefault="002109A6" w:rsidP="00DB09C3">
      <w:pPr>
        <w:spacing w:after="0" w:line="240" w:lineRule="auto"/>
      </w:pPr>
      <w:r>
        <w:separator/>
      </w:r>
    </w:p>
  </w:footnote>
  <w:footnote w:type="continuationSeparator" w:id="0">
    <w:p w:rsidR="002109A6" w:rsidRDefault="002109A6" w:rsidP="00DB0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46B" w:rsidRPr="003C678B" w:rsidRDefault="0092646B" w:rsidP="0092646B">
    <w:pPr>
      <w:pStyle w:val="Header"/>
      <w:rPr>
        <w:rFonts w:ascii="Times New Roman" w:hAnsi="Times New Roman" w:cs="Times New Roman"/>
        <w:sz w:val="20"/>
        <w:szCs w:val="20"/>
      </w:rPr>
    </w:pPr>
    <w:r w:rsidRPr="003C678B">
      <w:rPr>
        <w:rFonts w:ascii="Times New Roman" w:hAnsi="Times New Roman" w:cs="Times New Roman"/>
        <w:sz w:val="20"/>
        <w:szCs w:val="20"/>
      </w:rPr>
      <w:t>L&amp;R Committee 2012 Final Report</w:t>
    </w:r>
  </w:p>
  <w:p w:rsidR="001516C8" w:rsidRPr="0092646B" w:rsidRDefault="0092646B" w:rsidP="0092646B">
    <w:pPr>
      <w:pStyle w:val="Header"/>
      <w:rPr>
        <w:rFonts w:ascii="Times New Roman" w:hAnsi="Times New Roman" w:cs="Times New Roman"/>
        <w:sz w:val="20"/>
        <w:szCs w:val="20"/>
      </w:rPr>
    </w:pPr>
    <w:r w:rsidRPr="003C678B">
      <w:rPr>
        <w:rFonts w:ascii="Times New Roman" w:hAnsi="Times New Roman" w:cs="Times New Roman"/>
        <w:sz w:val="20"/>
        <w:szCs w:val="20"/>
      </w:rPr>
      <w:t xml:space="preserve">Appendix </w:t>
    </w:r>
    <w:r>
      <w:rPr>
        <w:rFonts w:ascii="Times New Roman" w:hAnsi="Times New Roman" w:cs="Times New Roman"/>
        <w:sz w:val="20"/>
        <w:szCs w:val="20"/>
      </w:rPr>
      <w:t>H</w:t>
    </w:r>
    <w:r w:rsidRPr="003C678B">
      <w:rPr>
        <w:rFonts w:ascii="Times New Roman" w:hAnsi="Times New Roman" w:cs="Times New Roman"/>
        <w:sz w:val="20"/>
        <w:szCs w:val="20"/>
      </w:rPr>
      <w:t xml:space="preserve"> – Item:  237-</w:t>
    </w:r>
    <w:r>
      <w:rPr>
        <w:rFonts w:ascii="Times New Roman" w:hAnsi="Times New Roman" w:cs="Times New Roman"/>
        <w:sz w:val="20"/>
        <w:szCs w:val="20"/>
      </w:rPr>
      <w:t>8</w:t>
    </w:r>
    <w:r w:rsidRPr="003C678B">
      <w:rPr>
        <w:rFonts w:ascii="Times New Roman" w:hAnsi="Times New Roman" w:cs="Times New Roman"/>
        <w:sz w:val="20"/>
        <w:szCs w:val="20"/>
      </w:rPr>
      <w:t xml:space="preserve">, Uniform Engine </w:t>
    </w:r>
    <w:r>
      <w:rPr>
        <w:rFonts w:ascii="Times New Roman" w:hAnsi="Times New Roman" w:cs="Times New Roman"/>
        <w:sz w:val="20"/>
        <w:szCs w:val="20"/>
      </w:rPr>
      <w:t>Fuels and Automotive Lubricants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6C8" w:rsidRPr="003C678B" w:rsidRDefault="001516C8" w:rsidP="001516C8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678B">
      <w:rPr>
        <w:rFonts w:ascii="Times New Roman" w:hAnsi="Times New Roman" w:cs="Times New Roman"/>
        <w:sz w:val="20"/>
        <w:szCs w:val="20"/>
      </w:rPr>
      <w:t>L&amp;R Committee 2012 Final Report</w:t>
    </w:r>
  </w:p>
  <w:p w:rsidR="001516C8" w:rsidRPr="003C678B" w:rsidRDefault="001516C8" w:rsidP="001516C8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678B">
      <w:rPr>
        <w:rFonts w:ascii="Times New Roman" w:hAnsi="Times New Roman" w:cs="Times New Roman"/>
        <w:sz w:val="20"/>
        <w:szCs w:val="20"/>
      </w:rPr>
      <w:t xml:space="preserve">Appendix </w:t>
    </w:r>
    <w:r w:rsidR="0092646B">
      <w:rPr>
        <w:rFonts w:ascii="Times New Roman" w:hAnsi="Times New Roman" w:cs="Times New Roman"/>
        <w:sz w:val="20"/>
        <w:szCs w:val="20"/>
      </w:rPr>
      <w:t>H</w:t>
    </w:r>
    <w:r w:rsidRPr="003C678B">
      <w:rPr>
        <w:rFonts w:ascii="Times New Roman" w:hAnsi="Times New Roman" w:cs="Times New Roman"/>
        <w:sz w:val="20"/>
        <w:szCs w:val="20"/>
      </w:rPr>
      <w:t xml:space="preserve"> – Item:  237-</w:t>
    </w:r>
    <w:r w:rsidR="0092646B">
      <w:rPr>
        <w:rFonts w:ascii="Times New Roman" w:hAnsi="Times New Roman" w:cs="Times New Roman"/>
        <w:sz w:val="20"/>
        <w:szCs w:val="20"/>
      </w:rPr>
      <w:t>8</w:t>
    </w:r>
    <w:r w:rsidRPr="003C678B">
      <w:rPr>
        <w:rFonts w:ascii="Times New Roman" w:hAnsi="Times New Roman" w:cs="Times New Roman"/>
        <w:sz w:val="20"/>
        <w:szCs w:val="20"/>
      </w:rPr>
      <w:t>, Uniform Engine Fuels and Automotive Lubricants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C3"/>
    <w:rsid w:val="001516C8"/>
    <w:rsid w:val="001B58E7"/>
    <w:rsid w:val="002109A6"/>
    <w:rsid w:val="00787168"/>
    <w:rsid w:val="00806D81"/>
    <w:rsid w:val="0092646B"/>
    <w:rsid w:val="009530EA"/>
    <w:rsid w:val="00A3195A"/>
    <w:rsid w:val="00D435DC"/>
    <w:rsid w:val="00D914AB"/>
    <w:rsid w:val="00DB09C3"/>
    <w:rsid w:val="00DB46C0"/>
    <w:rsid w:val="00E44608"/>
    <w:rsid w:val="00E72032"/>
    <w:rsid w:val="00EB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6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9C3"/>
  </w:style>
  <w:style w:type="paragraph" w:styleId="Footer">
    <w:name w:val="footer"/>
    <w:basedOn w:val="Normal"/>
    <w:link w:val="FooterChar"/>
    <w:uiPriority w:val="99"/>
    <w:unhideWhenUsed/>
    <w:rsid w:val="00DB0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9C3"/>
  </w:style>
  <w:style w:type="paragraph" w:customStyle="1" w:styleId="AppendixHeading">
    <w:name w:val="Appendix Heading"/>
    <w:basedOn w:val="Normal"/>
    <w:qFormat/>
    <w:rsid w:val="00E44608"/>
    <w:pPr>
      <w:jc w:val="center"/>
    </w:pPr>
    <w:rPr>
      <w:rFonts w:ascii="Times New Roman" w:hAnsi="Times New Roman"/>
      <w:b/>
      <w:sz w:val="28"/>
    </w:rPr>
  </w:style>
  <w:style w:type="paragraph" w:customStyle="1" w:styleId="TableHeading">
    <w:name w:val="Table Heading"/>
    <w:basedOn w:val="Heading3"/>
    <w:qFormat/>
    <w:rsid w:val="00E44608"/>
    <w:pPr>
      <w:spacing w:before="40" w:after="40" w:line="240" w:lineRule="auto"/>
      <w:jc w:val="center"/>
      <w:outlineLvl w:val="9"/>
    </w:pPr>
    <w:rPr>
      <w:rFonts w:ascii="Times New Roman" w:hAnsi="Times New Roman"/>
      <w:color w:val="auto"/>
    </w:rPr>
  </w:style>
  <w:style w:type="paragraph" w:customStyle="1" w:styleId="TableColumnHeadings">
    <w:name w:val="Table Column Headings"/>
    <w:basedOn w:val="Heading3"/>
    <w:qFormat/>
    <w:rsid w:val="00E44608"/>
    <w:pPr>
      <w:spacing w:before="0" w:line="240" w:lineRule="auto"/>
      <w:jc w:val="center"/>
    </w:pPr>
    <w:rPr>
      <w:rFonts w:ascii="Times New Roman" w:hAnsi="Times New Roman"/>
      <w:color w:val="auto"/>
      <w:sz w:val="20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44608"/>
    <w:pPr>
      <w:tabs>
        <w:tab w:val="left" w:pos="547"/>
        <w:tab w:val="right" w:leader="dot" w:pos="9360"/>
      </w:tabs>
      <w:spacing w:after="0"/>
    </w:pPr>
    <w:rPr>
      <w:rFonts w:ascii="Times New Roman" w:eastAsiaTheme="minorEastAsia" w:hAnsi="Times New Roman"/>
      <w:color w:val="000000" w:themeColor="text1"/>
      <w:sz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E44608"/>
    <w:rPr>
      <w:noProof/>
      <w:color w:val="000000" w:themeColor="text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608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1516C8"/>
  </w:style>
  <w:style w:type="paragraph" w:styleId="BalloonText">
    <w:name w:val="Balloon Text"/>
    <w:basedOn w:val="Normal"/>
    <w:link w:val="BalloonTextChar"/>
    <w:uiPriority w:val="99"/>
    <w:semiHidden/>
    <w:unhideWhenUsed/>
    <w:rsid w:val="00151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C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530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6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9C3"/>
  </w:style>
  <w:style w:type="paragraph" w:styleId="Footer">
    <w:name w:val="footer"/>
    <w:basedOn w:val="Normal"/>
    <w:link w:val="FooterChar"/>
    <w:uiPriority w:val="99"/>
    <w:unhideWhenUsed/>
    <w:rsid w:val="00DB0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9C3"/>
  </w:style>
  <w:style w:type="paragraph" w:customStyle="1" w:styleId="AppendixHeading">
    <w:name w:val="Appendix Heading"/>
    <w:basedOn w:val="Normal"/>
    <w:qFormat/>
    <w:rsid w:val="00E44608"/>
    <w:pPr>
      <w:jc w:val="center"/>
    </w:pPr>
    <w:rPr>
      <w:rFonts w:ascii="Times New Roman" w:hAnsi="Times New Roman"/>
      <w:b/>
      <w:sz w:val="28"/>
    </w:rPr>
  </w:style>
  <w:style w:type="paragraph" w:customStyle="1" w:styleId="TableHeading">
    <w:name w:val="Table Heading"/>
    <w:basedOn w:val="Heading3"/>
    <w:qFormat/>
    <w:rsid w:val="00E44608"/>
    <w:pPr>
      <w:spacing w:before="40" w:after="40" w:line="240" w:lineRule="auto"/>
      <w:jc w:val="center"/>
      <w:outlineLvl w:val="9"/>
    </w:pPr>
    <w:rPr>
      <w:rFonts w:ascii="Times New Roman" w:hAnsi="Times New Roman"/>
      <w:color w:val="auto"/>
    </w:rPr>
  </w:style>
  <w:style w:type="paragraph" w:customStyle="1" w:styleId="TableColumnHeadings">
    <w:name w:val="Table Column Headings"/>
    <w:basedOn w:val="Heading3"/>
    <w:qFormat/>
    <w:rsid w:val="00E44608"/>
    <w:pPr>
      <w:spacing w:before="0" w:line="240" w:lineRule="auto"/>
      <w:jc w:val="center"/>
    </w:pPr>
    <w:rPr>
      <w:rFonts w:ascii="Times New Roman" w:hAnsi="Times New Roman"/>
      <w:color w:val="auto"/>
      <w:sz w:val="20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44608"/>
    <w:pPr>
      <w:tabs>
        <w:tab w:val="left" w:pos="547"/>
        <w:tab w:val="right" w:leader="dot" w:pos="9360"/>
      </w:tabs>
      <w:spacing w:after="0"/>
    </w:pPr>
    <w:rPr>
      <w:rFonts w:ascii="Times New Roman" w:eastAsiaTheme="minorEastAsia" w:hAnsi="Times New Roman"/>
      <w:color w:val="000000" w:themeColor="text1"/>
      <w:sz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E44608"/>
    <w:rPr>
      <w:noProof/>
      <w:color w:val="000000" w:themeColor="text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608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1516C8"/>
  </w:style>
  <w:style w:type="paragraph" w:styleId="BalloonText">
    <w:name w:val="Balloon Text"/>
    <w:basedOn w:val="Normal"/>
    <w:link w:val="BalloonTextChar"/>
    <w:uiPriority w:val="99"/>
    <w:semiHidden/>
    <w:unhideWhenUsed/>
    <w:rsid w:val="00151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C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530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07-lr-appx-h-237-8-12-annual-final.docx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Crown, Linda D.</dc:creator>
  <cp:lastModifiedBy>Chasity Duke</cp:lastModifiedBy>
  <cp:revision>10</cp:revision>
  <dcterms:created xsi:type="dcterms:W3CDTF">2013-05-02T19:24:00Z</dcterms:created>
  <dcterms:modified xsi:type="dcterms:W3CDTF">2013-06-04T21:32:00Z</dcterms:modified>
</cp:coreProperties>
</file>